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00" w:rsidRPr="00C01376" w:rsidRDefault="000F5600" w:rsidP="000F5600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F02DC">
        <w:rPr>
          <w:rFonts w:ascii="Times New Roman" w:hAnsi="Times New Roman" w:cs="Times New Roman"/>
          <w:sz w:val="28"/>
          <w:szCs w:val="28"/>
        </w:rPr>
        <w:t>16</w:t>
      </w:r>
    </w:p>
    <w:p w:rsidR="000F5600" w:rsidRDefault="000F5600" w:rsidP="000F5600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6321" w:rsidRPr="006166C1" w:rsidRDefault="00956321" w:rsidP="0095632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F01">
        <w:rPr>
          <w:rFonts w:ascii="Times New Roman" w:hAnsi="Times New Roman" w:cs="Times New Roman"/>
          <w:sz w:val="28"/>
          <w:szCs w:val="28"/>
        </w:rPr>
        <w:t xml:space="preserve">сопроводительного письма о согласовании </w:t>
      </w:r>
      <w:r w:rsidR="00447026">
        <w:rPr>
          <w:rFonts w:ascii="Times New Roman" w:hAnsi="Times New Roman" w:cs="Times New Roman"/>
          <w:sz w:val="28"/>
          <w:szCs w:val="28"/>
        </w:rPr>
        <w:t>участия</w:t>
      </w:r>
      <w:r w:rsidR="00811F01">
        <w:rPr>
          <w:rFonts w:ascii="Times New Roman" w:hAnsi="Times New Roman" w:cs="Times New Roman"/>
          <w:sz w:val="28"/>
          <w:szCs w:val="28"/>
        </w:rPr>
        <w:t xml:space="preserve"> </w:t>
      </w:r>
      <w:r w:rsidR="00DE78D3">
        <w:rPr>
          <w:rFonts w:ascii="Times New Roman" w:hAnsi="Times New Roman" w:cs="Times New Roman"/>
          <w:sz w:val="28"/>
          <w:szCs w:val="28"/>
        </w:rPr>
        <w:t>государственного учреждения Республики Дагестан</w:t>
      </w:r>
      <w:r w:rsidR="00811F01">
        <w:rPr>
          <w:rFonts w:ascii="Times New Roman" w:hAnsi="Times New Roman" w:cs="Times New Roman"/>
          <w:sz w:val="28"/>
          <w:szCs w:val="28"/>
        </w:rPr>
        <w:t xml:space="preserve"> в коммерческой организации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F37B85" w:rsidP="009E05A4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600" w:rsidRDefault="006166C1" w:rsidP="000F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 xml:space="preserve">О </w:t>
      </w:r>
      <w:r w:rsidR="009E05A4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447026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0F5600">
        <w:rPr>
          <w:rFonts w:ascii="Times New Roman" w:hAnsi="Times New Roman" w:cs="Times New Roman"/>
          <w:sz w:val="28"/>
          <w:szCs w:val="28"/>
        </w:rPr>
        <w:t xml:space="preserve">участия </w:t>
      </w:r>
    </w:p>
    <w:p w:rsidR="006166C1" w:rsidRPr="006166C1" w:rsidRDefault="000F5600" w:rsidP="000F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коммерческой организации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6166C1" w:rsidP="004470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447026">
        <w:rPr>
          <w:rFonts w:ascii="Times New Roman" w:hAnsi="Times New Roman" w:cs="Times New Roman"/>
          <w:sz w:val="28"/>
          <w:szCs w:val="28"/>
        </w:rPr>
        <w:t xml:space="preserve">Порядком согласования </w:t>
      </w:r>
      <w:r w:rsidR="00CB396E">
        <w:rPr>
          <w:rFonts w:ascii="Times New Roman" w:hAnsi="Times New Roman" w:cs="Times New Roman"/>
          <w:sz w:val="28"/>
          <w:szCs w:val="28"/>
        </w:rPr>
        <w:t xml:space="preserve">внесения государственным учреждением Республики Дагестан денежных средств и иного имущества в уставный (складочный) капитал хозяйственных обществ или передачи им такого имущества иным образом в качестве их учредителя или участника, </w:t>
      </w:r>
      <w:r w:rsidR="00447026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064F4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20 июля 2018 г. № </w:t>
      </w:r>
      <w:r w:rsidR="00447026">
        <w:rPr>
          <w:rFonts w:ascii="Times New Roman" w:hAnsi="Times New Roman" w:cs="Times New Roman"/>
          <w:sz w:val="28"/>
          <w:szCs w:val="28"/>
        </w:rPr>
        <w:t>98</w:t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="00CB396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4F4D">
        <w:rPr>
          <w:rFonts w:ascii="Times New Roman" w:hAnsi="Times New Roman" w:cs="Times New Roman"/>
          <w:sz w:val="28"/>
          <w:szCs w:val="28"/>
        </w:rPr>
        <w:t xml:space="preserve">«О </w:t>
      </w:r>
      <w:r w:rsidR="00447026">
        <w:rPr>
          <w:rFonts w:ascii="Times New Roman" w:hAnsi="Times New Roman" w:cs="Times New Roman"/>
          <w:sz w:val="28"/>
          <w:szCs w:val="28"/>
        </w:rPr>
        <w:t>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</w:t>
      </w:r>
      <w:proofErr w:type="gramEnd"/>
      <w:r w:rsidR="0044702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064F4D">
        <w:rPr>
          <w:rFonts w:ascii="Times New Roman" w:hAnsi="Times New Roman" w:cs="Times New Roman"/>
          <w:sz w:val="28"/>
          <w:szCs w:val="28"/>
        </w:rPr>
        <w:t>»</w:t>
      </w:r>
      <w:r w:rsidR="000F5600">
        <w:rPr>
          <w:rFonts w:ascii="Times New Roman" w:hAnsi="Times New Roman" w:cs="Times New Roman"/>
          <w:sz w:val="28"/>
          <w:szCs w:val="28"/>
        </w:rPr>
        <w:t>,</w:t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просит согласовать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447026">
        <w:rPr>
          <w:rFonts w:ascii="Times New Roman" w:hAnsi="Times New Roman" w:cs="Times New Roman"/>
          <w:sz w:val="28"/>
          <w:szCs w:val="28"/>
        </w:rPr>
        <w:t>передачу ___________</w:t>
      </w:r>
      <w:r w:rsidR="00447026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447026">
        <w:rPr>
          <w:rFonts w:ascii="Times New Roman" w:hAnsi="Times New Roman" w:cs="Times New Roman"/>
          <w:sz w:val="28"/>
          <w:szCs w:val="28"/>
        </w:rPr>
        <w:t xml:space="preserve"> денежных средств в размере _________</w:t>
      </w:r>
      <w:r w:rsidR="00447026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447026">
        <w:rPr>
          <w:rFonts w:ascii="Times New Roman" w:hAnsi="Times New Roman" w:cs="Times New Roman"/>
          <w:sz w:val="28"/>
          <w:szCs w:val="28"/>
        </w:rPr>
        <w:t xml:space="preserve"> (________)</w:t>
      </w:r>
      <w:r w:rsidR="00447026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447026">
        <w:rPr>
          <w:rFonts w:ascii="Times New Roman" w:hAnsi="Times New Roman" w:cs="Times New Roman"/>
          <w:sz w:val="28"/>
          <w:szCs w:val="28"/>
        </w:rPr>
        <w:t xml:space="preserve"> рублей в качестве ______ (учредителя/участника)</w:t>
      </w:r>
      <w:r w:rsidR="003F02DC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4470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36D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D736D7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D736D7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D736D7">
        <w:rPr>
          <w:rFonts w:ascii="Times New Roman" w:hAnsi="Times New Roman" w:cs="Times New Roman"/>
          <w:sz w:val="28"/>
          <w:szCs w:val="28"/>
        </w:rPr>
        <w:t>.</w:t>
      </w:r>
    </w:p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участники 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535" w:type="dxa"/>
          </w:tcPr>
          <w:p w:rsidR="00D736D7" w:rsidRDefault="00D736D7" w:rsidP="00F80E1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участия</w:t>
            </w:r>
          </w:p>
        </w:tc>
      </w:tr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6D7" w:rsidTr="00D736D7"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D736D7" w:rsidRDefault="00D736D7" w:rsidP="00D736D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36D7" w:rsidRDefault="00D736D7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обязательств по сделке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сделки являются 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существенные условия </w:t>
      </w:r>
      <w:r w:rsidR="00D736D7">
        <w:rPr>
          <w:rFonts w:ascii="Times New Roman" w:hAnsi="Times New Roman" w:cs="Times New Roman"/>
          <w:sz w:val="28"/>
          <w:szCs w:val="28"/>
        </w:rPr>
        <w:t>сделки</w:t>
      </w:r>
      <w:r>
        <w:rPr>
          <w:rFonts w:ascii="Times New Roman" w:hAnsi="Times New Roman" w:cs="Times New Roman"/>
          <w:sz w:val="28"/>
          <w:szCs w:val="28"/>
        </w:rPr>
        <w:t>: 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  <w:gridSpan w:val="3"/>
          </w:tcPr>
          <w:p w:rsidR="00DB20AF" w:rsidRDefault="00EF5F22" w:rsidP="00EF5F22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перечисляются все приложения к письму в соответствии с приложени</w:t>
            </w:r>
            <w:r w:rsidR="00D736D7">
              <w:rPr>
                <w:rFonts w:ascii="Times New Roman" w:hAnsi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B396E">
              <w:rPr>
                <w:rFonts w:ascii="Times New Roman" w:hAnsi="Times New Roman"/>
                <w:sz w:val="28"/>
                <w:szCs w:val="28"/>
              </w:rPr>
              <w:t>7</w:t>
            </w:r>
            <w:r w:rsidR="008E5124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Республики Дагестан от 20 июля 2018 г. № 98</w:t>
            </w:r>
            <w:r w:rsidR="00D736D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 указанием количества листов)</w:t>
            </w: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EF7" w:rsidRDefault="00B25EF7" w:rsidP="00A255C3">
      <w:pPr>
        <w:spacing w:after="0" w:line="240" w:lineRule="auto"/>
      </w:pPr>
      <w:r>
        <w:separator/>
      </w:r>
    </w:p>
  </w:endnote>
  <w:endnote w:type="continuationSeparator" w:id="0">
    <w:p w:rsidR="00B25EF7" w:rsidRDefault="00B25EF7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EF7" w:rsidRDefault="00B25EF7" w:rsidP="00A255C3">
      <w:pPr>
        <w:spacing w:after="0" w:line="240" w:lineRule="auto"/>
      </w:pPr>
      <w:r>
        <w:separator/>
      </w:r>
    </w:p>
  </w:footnote>
  <w:footnote w:type="continuationSeparator" w:id="0">
    <w:p w:rsidR="00B25EF7" w:rsidRDefault="00B25EF7" w:rsidP="00A255C3">
      <w:pPr>
        <w:spacing w:after="0" w:line="240" w:lineRule="auto"/>
      </w:pPr>
      <w:r>
        <w:continuationSeparator/>
      </w:r>
    </w:p>
  </w:footnote>
  <w:footnote w:id="1">
    <w:p w:rsidR="00956321" w:rsidRPr="00721843" w:rsidRDefault="00956321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Pr="00721843">
        <w:rPr>
          <w:rFonts w:ascii="Times New Roman" w:hAnsi="Times New Roman" w:cs="Times New Roman"/>
          <w:sz w:val="24"/>
          <w:szCs w:val="24"/>
        </w:rPr>
        <w:t xml:space="preserve">Применяется для подготовки документа, указанного в </w:t>
      </w:r>
      <w:r w:rsidR="00447026">
        <w:rPr>
          <w:rFonts w:ascii="Times New Roman" w:hAnsi="Times New Roman" w:cs="Times New Roman"/>
          <w:sz w:val="24"/>
          <w:szCs w:val="24"/>
        </w:rPr>
        <w:t>под</w:t>
      </w:r>
      <w:r w:rsidRPr="00721843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811F01" w:rsidRPr="00721843">
        <w:rPr>
          <w:rFonts w:ascii="Times New Roman" w:hAnsi="Times New Roman" w:cs="Times New Roman"/>
          <w:sz w:val="24"/>
          <w:szCs w:val="24"/>
        </w:rPr>
        <w:t>1</w:t>
      </w:r>
      <w:r w:rsidR="00447026">
        <w:rPr>
          <w:rFonts w:ascii="Times New Roman" w:hAnsi="Times New Roman" w:cs="Times New Roman"/>
          <w:sz w:val="24"/>
          <w:szCs w:val="24"/>
        </w:rPr>
        <w:t xml:space="preserve"> пункте 3</w:t>
      </w:r>
      <w:r w:rsidRPr="00721843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0F5600">
        <w:rPr>
          <w:rFonts w:ascii="Times New Roman" w:hAnsi="Times New Roman" w:cs="Times New Roman"/>
          <w:sz w:val="24"/>
          <w:szCs w:val="24"/>
        </w:rPr>
        <w:t>7</w:t>
      </w:r>
      <w:r w:rsidRPr="00721843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</w:t>
      </w:r>
      <w:r w:rsidR="00447026"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F37B85" w:rsidRPr="00721843" w:rsidRDefault="00F37B85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</w:t>
      </w:r>
      <w:r w:rsidR="000F5600">
        <w:rPr>
          <w:rFonts w:ascii="Times New Roman" w:hAnsi="Times New Roman" w:cs="Times New Roman"/>
          <w:sz w:val="24"/>
          <w:szCs w:val="24"/>
        </w:rPr>
        <w:t>учреждение</w:t>
      </w:r>
      <w:r w:rsidRPr="00721843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</w:footnote>
  <w:footnote w:id="3">
    <w:p w:rsidR="00A255C3" w:rsidRPr="00721843" w:rsidRDefault="00A255C3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721843" w:rsidRPr="00721843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447026">
        <w:rPr>
          <w:rFonts w:ascii="Times New Roman" w:hAnsi="Times New Roman" w:cs="Times New Roman"/>
          <w:sz w:val="24"/>
          <w:szCs w:val="24"/>
        </w:rPr>
        <w:t>учреждения</w:t>
      </w:r>
      <w:r w:rsidR="00721843" w:rsidRPr="00721843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4">
    <w:p w:rsidR="00447026" w:rsidRPr="00447026" w:rsidRDefault="004470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02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7026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</w:t>
      </w:r>
      <w:r w:rsidR="000F5600">
        <w:rPr>
          <w:rFonts w:ascii="Times New Roman" w:hAnsi="Times New Roman" w:cs="Times New Roman"/>
          <w:sz w:val="24"/>
          <w:szCs w:val="24"/>
        </w:rPr>
        <w:t>хозяйственного общества</w:t>
      </w:r>
    </w:p>
  </w:footnote>
  <w:footnote w:id="5">
    <w:p w:rsidR="00447026" w:rsidRPr="00447026" w:rsidRDefault="00447026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02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7026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6">
    <w:p w:rsidR="00447026" w:rsidRDefault="00447026">
      <w:pPr>
        <w:pStyle w:val="a3"/>
      </w:pPr>
      <w:r w:rsidRPr="0044702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47026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7">
    <w:p w:rsidR="003F02DC" w:rsidRPr="003F02DC" w:rsidRDefault="003F02D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D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F02DC">
        <w:rPr>
          <w:rFonts w:ascii="Times New Roman" w:hAnsi="Times New Roman" w:cs="Times New Roman"/>
          <w:sz w:val="24"/>
          <w:szCs w:val="24"/>
        </w:rPr>
        <w:t xml:space="preserve"> Указать необходимое условие</w:t>
      </w:r>
    </w:p>
  </w:footnote>
  <w:footnote w:id="8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</w:t>
      </w:r>
      <w:r w:rsidR="00721843">
        <w:rPr>
          <w:rFonts w:ascii="Times New Roman" w:hAnsi="Times New Roman" w:cs="Times New Roman"/>
          <w:sz w:val="24"/>
          <w:szCs w:val="24"/>
        </w:rPr>
        <w:t>е</w:t>
      </w:r>
      <w:r w:rsidRPr="00721843">
        <w:rPr>
          <w:rFonts w:ascii="Times New Roman" w:hAnsi="Times New Roman" w:cs="Times New Roman"/>
          <w:sz w:val="24"/>
          <w:szCs w:val="24"/>
        </w:rPr>
        <w:t>тся обоснование необходимости участия</w:t>
      </w:r>
    </w:p>
  </w:footnote>
  <w:footnote w:id="9">
    <w:p w:rsidR="00D736D7" w:rsidRPr="00721843" w:rsidRDefault="00D736D7" w:rsidP="007218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8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1843">
        <w:rPr>
          <w:rFonts w:ascii="Times New Roman" w:hAnsi="Times New Roman" w:cs="Times New Roman"/>
          <w:sz w:val="24"/>
          <w:szCs w:val="24"/>
        </w:rPr>
        <w:t xml:space="preserve"> Указыва</w:t>
      </w:r>
      <w:r w:rsidR="00721843">
        <w:rPr>
          <w:rFonts w:ascii="Times New Roman" w:hAnsi="Times New Roman" w:cs="Times New Roman"/>
          <w:sz w:val="24"/>
          <w:szCs w:val="24"/>
        </w:rPr>
        <w:t>ю</w:t>
      </w:r>
      <w:r w:rsidRPr="00721843">
        <w:rPr>
          <w:rFonts w:ascii="Times New Roman" w:hAnsi="Times New Roman" w:cs="Times New Roman"/>
          <w:sz w:val="24"/>
          <w:szCs w:val="24"/>
        </w:rPr>
        <w:t>тся наименовани</w:t>
      </w:r>
      <w:r w:rsidR="00721843">
        <w:rPr>
          <w:rFonts w:ascii="Times New Roman" w:hAnsi="Times New Roman" w:cs="Times New Roman"/>
          <w:sz w:val="24"/>
          <w:szCs w:val="24"/>
        </w:rPr>
        <w:t>я</w:t>
      </w:r>
      <w:r w:rsidRPr="00721843">
        <w:rPr>
          <w:rFonts w:ascii="Times New Roman" w:hAnsi="Times New Roman" w:cs="Times New Roman"/>
          <w:sz w:val="24"/>
          <w:szCs w:val="24"/>
        </w:rPr>
        <w:t xml:space="preserve"> </w:t>
      </w:r>
      <w:r w:rsidR="00721843">
        <w:rPr>
          <w:rFonts w:ascii="Times New Roman" w:hAnsi="Times New Roman" w:cs="Times New Roman"/>
          <w:sz w:val="24"/>
          <w:szCs w:val="24"/>
        </w:rPr>
        <w:t xml:space="preserve">иных участников </w:t>
      </w:r>
      <w:r w:rsidR="000F5600">
        <w:rPr>
          <w:rFonts w:ascii="Times New Roman" w:hAnsi="Times New Roman" w:cs="Times New Roman"/>
          <w:sz w:val="24"/>
          <w:szCs w:val="24"/>
        </w:rPr>
        <w:t>хозяйственного общества</w:t>
      </w:r>
      <w:r w:rsidR="00721843">
        <w:rPr>
          <w:rFonts w:ascii="Times New Roman" w:hAnsi="Times New Roman" w:cs="Times New Roman"/>
          <w:sz w:val="24"/>
          <w:szCs w:val="24"/>
        </w:rPr>
        <w:t xml:space="preserve">, в которой планируется принять участие </w:t>
      </w:r>
    </w:p>
  </w:footnote>
  <w:footnote w:id="10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дата окончания исполнения договора (например, 15 июля 2019 года) или период исполнения в месяцах (например, 24 месяца с момента заключения)</w:t>
      </w:r>
    </w:p>
  </w:footnote>
  <w:footnote w:id="11">
    <w:p w:rsidR="00F37B85" w:rsidRPr="00EF269D" w:rsidRDefault="00F37B85" w:rsidP="00EF26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Указываются источники финансирования сделки </w:t>
      </w:r>
    </w:p>
  </w:footnote>
  <w:footnote w:id="12">
    <w:p w:rsidR="00F37B85" w:rsidRDefault="00F37B85" w:rsidP="00EF269D">
      <w:pPr>
        <w:pStyle w:val="a3"/>
        <w:jc w:val="both"/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Указываются существенные условия договора в соответствии со статьей 432 Гражданского кодека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395721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02D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0F5600"/>
    <w:rsid w:val="001B458F"/>
    <w:rsid w:val="001D5D87"/>
    <w:rsid w:val="001D5E88"/>
    <w:rsid w:val="001E27F0"/>
    <w:rsid w:val="001F464E"/>
    <w:rsid w:val="00213F62"/>
    <w:rsid w:val="002553B2"/>
    <w:rsid w:val="002A55BF"/>
    <w:rsid w:val="00315FC0"/>
    <w:rsid w:val="00323CE2"/>
    <w:rsid w:val="00376239"/>
    <w:rsid w:val="00395721"/>
    <w:rsid w:val="003F02DC"/>
    <w:rsid w:val="00447026"/>
    <w:rsid w:val="00471964"/>
    <w:rsid w:val="00473F83"/>
    <w:rsid w:val="00487C5B"/>
    <w:rsid w:val="004B30DC"/>
    <w:rsid w:val="004E073B"/>
    <w:rsid w:val="005502D5"/>
    <w:rsid w:val="00573729"/>
    <w:rsid w:val="006166C1"/>
    <w:rsid w:val="0068498E"/>
    <w:rsid w:val="006C095C"/>
    <w:rsid w:val="006D405A"/>
    <w:rsid w:val="006E11A6"/>
    <w:rsid w:val="00704F34"/>
    <w:rsid w:val="00721843"/>
    <w:rsid w:val="007D36A0"/>
    <w:rsid w:val="007F19C7"/>
    <w:rsid w:val="00811F01"/>
    <w:rsid w:val="008E5124"/>
    <w:rsid w:val="00945EEB"/>
    <w:rsid w:val="00956321"/>
    <w:rsid w:val="00967675"/>
    <w:rsid w:val="009939CB"/>
    <w:rsid w:val="009E05A4"/>
    <w:rsid w:val="00A079B6"/>
    <w:rsid w:val="00A20CC6"/>
    <w:rsid w:val="00A255C3"/>
    <w:rsid w:val="00A47262"/>
    <w:rsid w:val="00B25EF7"/>
    <w:rsid w:val="00C56A18"/>
    <w:rsid w:val="00CB396E"/>
    <w:rsid w:val="00CC10A6"/>
    <w:rsid w:val="00D736D7"/>
    <w:rsid w:val="00DB20AF"/>
    <w:rsid w:val="00DE78D3"/>
    <w:rsid w:val="00EF269D"/>
    <w:rsid w:val="00EF32BC"/>
    <w:rsid w:val="00EF5F22"/>
    <w:rsid w:val="00F230FE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88A09-2EB9-4A0D-A404-B48404EF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dcterms:created xsi:type="dcterms:W3CDTF">2018-11-01T10:46:00Z</dcterms:created>
  <dcterms:modified xsi:type="dcterms:W3CDTF">2018-11-01T12:09:00Z</dcterms:modified>
</cp:coreProperties>
</file>